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E14DFF" w:rsidP="00232166">
      <w:pPr>
        <w:pStyle w:val="normal-header"/>
        <w:ind w:right="24" w:firstLine="0"/>
        <w:jc w:val="left"/>
      </w:pPr>
      <w:r>
        <w:t xml:space="preserve">15 </w:t>
      </w:r>
      <w:r w:rsidRPr="00AC5B21">
        <w:t xml:space="preserve">| </w:t>
      </w:r>
      <w:r w:rsidR="00A80A4F">
        <w:t>10 | 15</w:t>
      </w:r>
      <w:r>
        <w:t>.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8D626D" w:rsidRPr="008D626D" w:rsidRDefault="008D626D" w:rsidP="008D626D">
      <w:pPr>
        <w:pStyle w:val="normal-header"/>
        <w:ind w:firstLine="0"/>
        <w:rPr>
          <w:b/>
          <w:bCs/>
          <w:caps/>
        </w:rPr>
      </w:pPr>
      <w:r w:rsidRPr="008D626D">
        <w:rPr>
          <w:b/>
          <w:bCs/>
          <w:caps/>
        </w:rPr>
        <w:t>Innovatív oktatás bevez</w:t>
      </w:r>
      <w:r w:rsidR="00A80A4F">
        <w:rPr>
          <w:b/>
          <w:bCs/>
          <w:caps/>
        </w:rPr>
        <w:t xml:space="preserve">etése </w:t>
      </w:r>
      <w:proofErr w:type="gramStart"/>
      <w:r w:rsidR="00A80A4F">
        <w:rPr>
          <w:b/>
          <w:bCs/>
          <w:caps/>
        </w:rPr>
        <w:t>a</w:t>
      </w:r>
      <w:proofErr w:type="gramEnd"/>
      <w:r w:rsidR="00A80A4F">
        <w:rPr>
          <w:b/>
          <w:bCs/>
          <w:caps/>
        </w:rPr>
        <w:t xml:space="preserve"> bánrévei szent mihály</w:t>
      </w:r>
      <w:r w:rsidR="00084D92">
        <w:rPr>
          <w:b/>
          <w:bCs/>
          <w:caps/>
        </w:rPr>
        <w:t xml:space="preserve"> katolikus általános iskolában</w:t>
      </w:r>
      <w:r w:rsidRPr="008D626D">
        <w:rPr>
          <w:b/>
          <w:bCs/>
          <w:caps/>
        </w:rPr>
        <w:t>!</w:t>
      </w:r>
    </w:p>
    <w:p w:rsidR="005901CF" w:rsidRDefault="005901CF" w:rsidP="005901CF">
      <w:pPr>
        <w:pStyle w:val="normal-header"/>
        <w:ind w:firstLine="0"/>
      </w:pPr>
    </w:p>
    <w:p w:rsidR="003E02C4" w:rsidRPr="00603AF2" w:rsidRDefault="008D626D" w:rsidP="00603AF2">
      <w:pPr>
        <w:pStyle w:val="normal-header"/>
        <w:ind w:firstLine="0"/>
        <w:rPr>
          <w:b/>
        </w:rPr>
      </w:pPr>
      <w:r>
        <w:rPr>
          <w:b/>
          <w:bCs/>
        </w:rPr>
        <w:t>A hamarosan záruló</w:t>
      </w:r>
      <w:r w:rsidRPr="008D626D">
        <w:rPr>
          <w:b/>
          <w:bCs/>
        </w:rPr>
        <w:t xml:space="preserve"> projekt során iskolai tanulók táboroztatása, </w:t>
      </w:r>
      <w:r w:rsidRPr="008D626D">
        <w:rPr>
          <w:b/>
        </w:rPr>
        <w:t>kirándulások, sportprogramok szervezése, egészségnapok szervezése, előadássorozatok, új pedagógiai tartalmak bevezetéséhez kapcsolódó képzések megvalósítása, a programokhoz kapcsolódó eszközök beszerzése</w:t>
      </w:r>
      <w:r w:rsidRPr="008D626D">
        <w:rPr>
          <w:b/>
          <w:bCs/>
        </w:rPr>
        <w:t xml:space="preserve"> valósul</w:t>
      </w:r>
      <w:r>
        <w:rPr>
          <w:b/>
          <w:bCs/>
        </w:rPr>
        <w:t>t</w:t>
      </w:r>
      <w:r w:rsidRPr="008D626D">
        <w:rPr>
          <w:b/>
          <w:bCs/>
        </w:rPr>
        <w:t xml:space="preserve"> meg. A beruházást teljes egészében az Új Széchenyi Terv Társadalmi Megújulás Operatív Programjából nyert Európai Uniós támogatás fedezi, a p</w:t>
      </w:r>
      <w:r w:rsidR="00A80A4F">
        <w:rPr>
          <w:b/>
          <w:bCs/>
        </w:rPr>
        <w:t>rojekt összköltsége 11,92</w:t>
      </w:r>
      <w:r>
        <w:rPr>
          <w:b/>
          <w:bCs/>
        </w:rPr>
        <w:t xml:space="preserve"> millió forint</w:t>
      </w:r>
      <w:r w:rsidRPr="008D626D">
        <w:rPr>
          <w:b/>
          <w:bCs/>
        </w:rPr>
        <w:t>.</w:t>
      </w:r>
    </w:p>
    <w:p w:rsidR="00603AF2" w:rsidRDefault="00603AF2" w:rsidP="00127575">
      <w:pPr>
        <w:pStyle w:val="Default"/>
        <w:spacing w:line="300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</w:p>
    <w:p w:rsidR="00424372" w:rsidRPr="00424372" w:rsidRDefault="00424372" w:rsidP="00424372">
      <w:pPr>
        <w:pStyle w:val="normal-header"/>
        <w:ind w:firstLine="0"/>
        <w:rPr>
          <w:rFonts w:cs="Arial"/>
          <w:szCs w:val="20"/>
        </w:rPr>
      </w:pPr>
      <w:r w:rsidRPr="00424372">
        <w:rPr>
          <w:rFonts w:cs="Arial"/>
          <w:szCs w:val="20"/>
        </w:rPr>
        <w:t>A gazdaság versenyképességének alapvető feltétele, hogy a vállalkozásoknál</w:t>
      </w:r>
      <w:r>
        <w:rPr>
          <w:rFonts w:cs="Arial"/>
          <w:szCs w:val="20"/>
        </w:rPr>
        <w:t xml:space="preserve"> </w:t>
      </w:r>
      <w:r w:rsidRPr="00424372">
        <w:rPr>
          <w:rFonts w:cs="Arial"/>
          <w:szCs w:val="20"/>
        </w:rPr>
        <w:t>versenyképes, a gazdaság igényeinek megfelelő képzettséggel, munkavállalási</w:t>
      </w:r>
      <w:r>
        <w:rPr>
          <w:rFonts w:cs="Arial"/>
          <w:szCs w:val="20"/>
        </w:rPr>
        <w:t xml:space="preserve"> </w:t>
      </w:r>
      <w:r w:rsidRPr="00424372">
        <w:rPr>
          <w:rFonts w:cs="Arial"/>
          <w:szCs w:val="20"/>
        </w:rPr>
        <w:t>képességekkel rendelkező munkaerő álljon rendelkezésre. A gazdasági, társadalmi és</w:t>
      </w:r>
      <w:r>
        <w:rPr>
          <w:rFonts w:cs="Arial"/>
          <w:szCs w:val="20"/>
        </w:rPr>
        <w:t xml:space="preserve"> </w:t>
      </w:r>
      <w:r w:rsidRPr="00424372">
        <w:rPr>
          <w:rFonts w:cs="Arial"/>
          <w:szCs w:val="20"/>
        </w:rPr>
        <w:t>technológiai változások rendkívül gyors és folyamatos alkalmazkodást kívánnak a</w:t>
      </w:r>
      <w:r>
        <w:rPr>
          <w:rFonts w:cs="Arial"/>
          <w:szCs w:val="20"/>
        </w:rPr>
        <w:t xml:space="preserve"> </w:t>
      </w:r>
      <w:r w:rsidRPr="00424372">
        <w:rPr>
          <w:rFonts w:cs="Arial"/>
          <w:szCs w:val="20"/>
        </w:rPr>
        <w:t>gazdaság szereplőitől, a vállalkozásoktól, a munkavállalóktól. A változásokhoz való</w:t>
      </w:r>
      <w:r>
        <w:rPr>
          <w:rFonts w:cs="Arial"/>
          <w:szCs w:val="20"/>
        </w:rPr>
        <w:t xml:space="preserve"> </w:t>
      </w:r>
      <w:r w:rsidRPr="00424372">
        <w:rPr>
          <w:rFonts w:cs="Arial"/>
          <w:szCs w:val="20"/>
        </w:rPr>
        <w:t>alkalmazkodásra való felkészítésben kulcsfontosságú szerep jut a közoktatási, köznevelési</w:t>
      </w:r>
      <w:r>
        <w:rPr>
          <w:rFonts w:cs="Arial"/>
          <w:szCs w:val="20"/>
        </w:rPr>
        <w:t xml:space="preserve"> </w:t>
      </w:r>
      <w:r w:rsidRPr="00424372">
        <w:rPr>
          <w:rFonts w:cs="Arial"/>
          <w:szCs w:val="20"/>
        </w:rPr>
        <w:t>intézményrendszernek, amely alapvető szerepet játszik az ehhez szükséges kompetenciák</w:t>
      </w:r>
      <w:r>
        <w:rPr>
          <w:rFonts w:cs="Arial"/>
          <w:szCs w:val="20"/>
        </w:rPr>
        <w:t xml:space="preserve"> </w:t>
      </w:r>
      <w:r w:rsidRPr="00424372">
        <w:rPr>
          <w:rFonts w:cs="Arial"/>
          <w:szCs w:val="20"/>
        </w:rPr>
        <w:t>fejlesztésében.</w:t>
      </w:r>
    </w:p>
    <w:p w:rsidR="00424372" w:rsidRPr="00424372" w:rsidRDefault="00424372" w:rsidP="00424372">
      <w:pPr>
        <w:pStyle w:val="normal-header"/>
        <w:ind w:firstLine="0"/>
        <w:rPr>
          <w:rFonts w:cs="Arial"/>
          <w:szCs w:val="20"/>
        </w:rPr>
      </w:pPr>
      <w:r w:rsidRPr="00424372">
        <w:rPr>
          <w:rFonts w:cs="Arial"/>
          <w:szCs w:val="20"/>
        </w:rPr>
        <w:t>A magyar köznevelési rendszer megújításának kiemelt célja</w:t>
      </w:r>
      <w:r>
        <w:rPr>
          <w:rFonts w:cs="Arial"/>
          <w:szCs w:val="20"/>
        </w:rPr>
        <w:t>:</w:t>
      </w:r>
    </w:p>
    <w:p w:rsidR="00424372" w:rsidRPr="00424372" w:rsidRDefault="00424372" w:rsidP="00424372">
      <w:pPr>
        <w:pStyle w:val="normal-header"/>
        <w:numPr>
          <w:ilvl w:val="0"/>
          <w:numId w:val="5"/>
        </w:numPr>
        <w:rPr>
          <w:rFonts w:cs="Arial"/>
          <w:szCs w:val="20"/>
        </w:rPr>
      </w:pPr>
      <w:r w:rsidRPr="00424372">
        <w:rPr>
          <w:rFonts w:cs="Arial"/>
          <w:szCs w:val="20"/>
        </w:rPr>
        <w:t>a gyermekek és fiatalok nevelésének kiteljesítése a test, a lélek és az értelem</w:t>
      </w:r>
      <w:r>
        <w:rPr>
          <w:rFonts w:cs="Arial"/>
          <w:szCs w:val="20"/>
        </w:rPr>
        <w:t xml:space="preserve"> </w:t>
      </w:r>
      <w:r w:rsidRPr="00424372">
        <w:rPr>
          <w:rFonts w:cs="Arial"/>
          <w:szCs w:val="20"/>
        </w:rPr>
        <w:t>arányos fejlesztésének, illetve az ismeretek, készségek, képességek, jártasságok,</w:t>
      </w:r>
      <w:r>
        <w:rPr>
          <w:rFonts w:cs="Arial"/>
          <w:szCs w:val="20"/>
        </w:rPr>
        <w:t xml:space="preserve"> </w:t>
      </w:r>
      <w:r w:rsidRPr="00424372">
        <w:rPr>
          <w:rFonts w:cs="Arial"/>
          <w:szCs w:val="20"/>
        </w:rPr>
        <w:t>attitűdök és az erkölcsi rend összhangjának tiszteletben tartásával, valamint</w:t>
      </w:r>
    </w:p>
    <w:p w:rsidR="008D626D" w:rsidRDefault="00424372" w:rsidP="00424372">
      <w:pPr>
        <w:pStyle w:val="normal-header"/>
        <w:numPr>
          <w:ilvl w:val="0"/>
          <w:numId w:val="5"/>
        </w:numPr>
        <w:rPr>
          <w:rFonts w:cs="Arial"/>
          <w:szCs w:val="20"/>
        </w:rPr>
      </w:pPr>
      <w:r w:rsidRPr="00424372">
        <w:rPr>
          <w:rFonts w:cs="Arial"/>
          <w:szCs w:val="20"/>
        </w:rPr>
        <w:t>a társadalmi leszakadás megakadályozása és a tehetséggondozás a nevelés-oktatás</w:t>
      </w:r>
      <w:r>
        <w:rPr>
          <w:rFonts w:cs="Arial"/>
          <w:szCs w:val="20"/>
        </w:rPr>
        <w:t xml:space="preserve"> </w:t>
      </w:r>
      <w:r w:rsidRPr="00424372">
        <w:rPr>
          <w:rFonts w:cs="Arial"/>
          <w:szCs w:val="20"/>
        </w:rPr>
        <w:t>eszközeivel.</w:t>
      </w:r>
    </w:p>
    <w:p w:rsidR="003776AD" w:rsidRPr="008D626D" w:rsidRDefault="00424372" w:rsidP="00424372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A most záruló projekt közvetlen célja az innovatív oktatás körének bővítése az intézmény pedagógiai gyakorlatában. Újszerű tanulási módszertan bevezetésével a </w:t>
      </w:r>
      <w:proofErr w:type="spellStart"/>
      <w:r>
        <w:rPr>
          <w:rFonts w:cs="Arial"/>
          <w:szCs w:val="20"/>
        </w:rPr>
        <w:t>nonformális</w:t>
      </w:r>
      <w:proofErr w:type="spellEnd"/>
      <w:r>
        <w:rPr>
          <w:rFonts w:cs="Arial"/>
          <w:szCs w:val="20"/>
        </w:rPr>
        <w:t xml:space="preserve"> tanulási formák bővítésével az iskola elősegíti a továbbtanuláshoz és később a </w:t>
      </w:r>
      <w:r w:rsidR="003776AD">
        <w:rPr>
          <w:rFonts w:cs="Arial"/>
          <w:szCs w:val="20"/>
        </w:rPr>
        <w:t>munkaerő piaci</w:t>
      </w:r>
      <w:r>
        <w:rPr>
          <w:rFonts w:cs="Arial"/>
          <w:szCs w:val="20"/>
        </w:rPr>
        <w:t xml:space="preserve"> </w:t>
      </w:r>
      <w:r w:rsidR="003776AD">
        <w:rPr>
          <w:rFonts w:cs="Arial"/>
          <w:szCs w:val="20"/>
        </w:rPr>
        <w:t xml:space="preserve">sikerességhez szükséges kompetenciák fejlesztését, tanórán kívüli foglalkozásokkal kiemelten segíti a nyelvi képzést, a környezet és egészségtudatos magatartásminták kialakítását. A pályázat keretén belül a diákoknak iskolán kívüli tematikus táborokat szerveztek melyek eredménye a tanulók </w:t>
      </w:r>
      <w:proofErr w:type="spellStart"/>
      <w:r w:rsidR="003776AD">
        <w:rPr>
          <w:rFonts w:cs="Arial"/>
          <w:szCs w:val="20"/>
        </w:rPr>
        <w:t>öko-szemléletének</w:t>
      </w:r>
      <w:proofErr w:type="spellEnd"/>
      <w:r w:rsidR="003776AD">
        <w:rPr>
          <w:rFonts w:cs="Arial"/>
          <w:szCs w:val="20"/>
        </w:rPr>
        <w:t xml:space="preserve"> növekedése, nyelvi kompetenciák fejlődése, testmozgás iránti igény fejlesztése. </w:t>
      </w:r>
      <w:r w:rsidR="00403B71">
        <w:rPr>
          <w:rFonts w:cs="Arial"/>
          <w:szCs w:val="20"/>
        </w:rPr>
        <w:t xml:space="preserve">A projekt keretén belül az </w:t>
      </w:r>
      <w:r w:rsidR="003776AD">
        <w:rPr>
          <w:rFonts w:cs="Arial"/>
          <w:szCs w:val="20"/>
        </w:rPr>
        <w:t xml:space="preserve">IKT eszközök </w:t>
      </w:r>
      <w:r w:rsidR="00403B71">
        <w:rPr>
          <w:rFonts w:cs="Arial"/>
          <w:szCs w:val="20"/>
        </w:rPr>
        <w:t>oktatási gyakorlatba építésének lehetőségeiről tartott előadássorozat a tanulók és a pedagógusok számára lehetőséget biztosít ezen eszközök megismerésére, oktatási-tanulási célú hasznosításuk bővülésére. A most záruló pályázat keretében megvalósult képzések hozzájárulnak az iskola pedagógiai módszertani megújulásához. A pályázat során megva</w:t>
      </w:r>
      <w:r w:rsidR="00A80A4F">
        <w:rPr>
          <w:rFonts w:cs="Arial"/>
          <w:szCs w:val="20"/>
        </w:rPr>
        <w:t>lósult programokon több mint 12</w:t>
      </w:r>
      <w:r w:rsidR="000E7C78">
        <w:rPr>
          <w:rFonts w:cs="Arial"/>
          <w:szCs w:val="20"/>
        </w:rPr>
        <w:t>0</w:t>
      </w:r>
      <w:r w:rsidR="00403B71">
        <w:rPr>
          <w:rFonts w:cs="Arial"/>
          <w:szCs w:val="20"/>
        </w:rPr>
        <w:t xml:space="preserve"> diák vett részt.</w:t>
      </w:r>
    </w:p>
    <w:p w:rsidR="008D626D" w:rsidRPr="008D626D" w:rsidRDefault="008D626D" w:rsidP="008D626D">
      <w:pPr>
        <w:pStyle w:val="normal-header"/>
        <w:ind w:firstLine="0"/>
        <w:rPr>
          <w:rFonts w:cs="Arial"/>
          <w:szCs w:val="20"/>
        </w:rPr>
      </w:pPr>
      <w:r w:rsidRPr="008D626D">
        <w:rPr>
          <w:rFonts w:cs="Arial"/>
          <w:szCs w:val="20"/>
        </w:rPr>
        <w:t>A projekt finanszírozása az Európai Unió támogatásával, az Európai Szociális Alap Társfinanszírozásával</w:t>
      </w:r>
      <w:r>
        <w:rPr>
          <w:rFonts w:cs="Arial"/>
          <w:szCs w:val="20"/>
        </w:rPr>
        <w:t>, Társadalmi Megújulás Operatív Program keretén belül</w:t>
      </w:r>
      <w:r w:rsidRPr="008D626D">
        <w:rPr>
          <w:rFonts w:cs="Arial"/>
          <w:szCs w:val="20"/>
        </w:rPr>
        <w:t xml:space="preserve"> valósul</w:t>
      </w:r>
      <w:r>
        <w:rPr>
          <w:rFonts w:cs="Arial"/>
          <w:szCs w:val="20"/>
        </w:rPr>
        <w:t>t</w:t>
      </w:r>
      <w:r w:rsidRPr="008D626D">
        <w:rPr>
          <w:rFonts w:cs="Arial"/>
          <w:szCs w:val="20"/>
        </w:rPr>
        <w:t xml:space="preserve"> meg.</w:t>
      </w:r>
    </w:p>
    <w:p w:rsidR="00AE2693" w:rsidRDefault="00AE2693" w:rsidP="003E02C4">
      <w:pPr>
        <w:pStyle w:val="normal-header"/>
        <w:ind w:firstLine="0"/>
        <w:rPr>
          <w:rFonts w:cs="Arial"/>
          <w:szCs w:val="20"/>
        </w:rPr>
      </w:pPr>
    </w:p>
    <w:p w:rsidR="007B392B" w:rsidRPr="008651DC" w:rsidRDefault="007B392B" w:rsidP="007B392B">
      <w:pPr>
        <w:pStyle w:val="normal-header"/>
        <w:ind w:firstLine="0"/>
        <w:rPr>
          <w:b/>
        </w:rPr>
      </w:pPr>
      <w:r w:rsidRPr="008651DC">
        <w:rPr>
          <w:b/>
        </w:rPr>
        <w:t>További információ kérhető:</w:t>
      </w:r>
    </w:p>
    <w:p w:rsidR="00403B71" w:rsidRDefault="00A80A4F" w:rsidP="00403B71">
      <w:pPr>
        <w:pStyle w:val="normal-header"/>
        <w:ind w:firstLine="0"/>
        <w:rPr>
          <w:rFonts w:cs="Arial"/>
          <w:b/>
          <w:szCs w:val="20"/>
        </w:rPr>
      </w:pPr>
      <w:r>
        <w:rPr>
          <w:rFonts w:cs="Arial"/>
          <w:b/>
          <w:szCs w:val="20"/>
        </w:rPr>
        <w:t>Bán János</w:t>
      </w:r>
      <w:r w:rsidR="00403B71" w:rsidRPr="008D626D">
        <w:rPr>
          <w:rFonts w:cs="Arial"/>
          <w:b/>
          <w:szCs w:val="20"/>
        </w:rPr>
        <w:t xml:space="preserve"> intézményvezető</w:t>
      </w:r>
    </w:p>
    <w:p w:rsidR="00403B71" w:rsidRDefault="00A80A4F" w:rsidP="00403B71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Szent Mihály Katolikus Általános Iskola</w:t>
      </w:r>
    </w:p>
    <w:p w:rsidR="00403B71" w:rsidRPr="003E02C4" w:rsidRDefault="0021522C" w:rsidP="00403B71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Cím: 3</w:t>
      </w:r>
      <w:r w:rsidR="00A80A4F">
        <w:rPr>
          <w:rFonts w:cs="Arial"/>
          <w:szCs w:val="20"/>
        </w:rPr>
        <w:t>564 Bánréve, Kossuth Lajos u. 22.</w:t>
      </w:r>
    </w:p>
    <w:p w:rsidR="003E02C4" w:rsidRPr="00084D92" w:rsidRDefault="00A80A4F" w:rsidP="00403B71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Tel: 48/436-013</w:t>
      </w:r>
      <w:bookmarkStart w:id="0" w:name="_GoBack"/>
      <w:bookmarkEnd w:id="0"/>
    </w:p>
    <w:sectPr w:rsidR="003E02C4" w:rsidRPr="00084D92" w:rsidSect="00AE2693">
      <w:headerReference w:type="default" r:id="rId8"/>
      <w:footerReference w:type="default" r:id="rId9"/>
      <w:pgSz w:w="11906" w:h="16838" w:code="9"/>
      <w:pgMar w:top="2800" w:right="1134" w:bottom="1418" w:left="1134" w:header="992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65" w:rsidRDefault="00940E65" w:rsidP="00AB4900">
      <w:pPr>
        <w:spacing w:after="0" w:line="240" w:lineRule="auto"/>
      </w:pPr>
      <w:r>
        <w:separator/>
      </w:r>
    </w:p>
  </w:endnote>
  <w:endnote w:type="continuationSeparator" w:id="0">
    <w:p w:rsidR="00940E65" w:rsidRDefault="00940E6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65" w:rsidRDefault="00940E65" w:rsidP="00AB4900">
      <w:pPr>
        <w:spacing w:after="0" w:line="240" w:lineRule="auto"/>
      </w:pPr>
      <w:r>
        <w:separator/>
      </w:r>
    </w:p>
  </w:footnote>
  <w:footnote w:type="continuationSeparator" w:id="0">
    <w:p w:rsidR="00940E65" w:rsidRDefault="00940E6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18B5253" wp14:editId="08E22E9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6CC"/>
    <w:multiLevelType w:val="hybridMultilevel"/>
    <w:tmpl w:val="F4F6322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1CB2B89"/>
    <w:multiLevelType w:val="hybridMultilevel"/>
    <w:tmpl w:val="B0F436B6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55648B6"/>
    <w:multiLevelType w:val="hybridMultilevel"/>
    <w:tmpl w:val="1688A51A"/>
    <w:lvl w:ilvl="0" w:tplc="5D389C00">
      <w:start w:val="2013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6F54BD4"/>
    <w:multiLevelType w:val="hybridMultilevel"/>
    <w:tmpl w:val="245AF212"/>
    <w:lvl w:ilvl="0" w:tplc="4472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B7AC6"/>
    <w:multiLevelType w:val="hybridMultilevel"/>
    <w:tmpl w:val="BADC3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1313B"/>
    <w:rsid w:val="00045F17"/>
    <w:rsid w:val="00056F1C"/>
    <w:rsid w:val="00081A6B"/>
    <w:rsid w:val="00084D92"/>
    <w:rsid w:val="00097A34"/>
    <w:rsid w:val="000A738E"/>
    <w:rsid w:val="000B2359"/>
    <w:rsid w:val="000B2CD5"/>
    <w:rsid w:val="000E32D2"/>
    <w:rsid w:val="000E7C78"/>
    <w:rsid w:val="000F4E96"/>
    <w:rsid w:val="00111913"/>
    <w:rsid w:val="00127575"/>
    <w:rsid w:val="001462CF"/>
    <w:rsid w:val="00146ACE"/>
    <w:rsid w:val="001A17AA"/>
    <w:rsid w:val="001E6A2A"/>
    <w:rsid w:val="002112C7"/>
    <w:rsid w:val="0021522C"/>
    <w:rsid w:val="00232166"/>
    <w:rsid w:val="002441AB"/>
    <w:rsid w:val="00244F73"/>
    <w:rsid w:val="00260EF8"/>
    <w:rsid w:val="002A6DE9"/>
    <w:rsid w:val="002D426F"/>
    <w:rsid w:val="002F678C"/>
    <w:rsid w:val="003166BD"/>
    <w:rsid w:val="00316890"/>
    <w:rsid w:val="00344C67"/>
    <w:rsid w:val="003500E0"/>
    <w:rsid w:val="00353E8C"/>
    <w:rsid w:val="00366EED"/>
    <w:rsid w:val="003776AD"/>
    <w:rsid w:val="00392B1A"/>
    <w:rsid w:val="003D5F77"/>
    <w:rsid w:val="003E02C4"/>
    <w:rsid w:val="00403B71"/>
    <w:rsid w:val="00424372"/>
    <w:rsid w:val="004370CA"/>
    <w:rsid w:val="00492A19"/>
    <w:rsid w:val="004B4B41"/>
    <w:rsid w:val="004C58CD"/>
    <w:rsid w:val="004C625A"/>
    <w:rsid w:val="00522599"/>
    <w:rsid w:val="00561351"/>
    <w:rsid w:val="00566F0D"/>
    <w:rsid w:val="005901CF"/>
    <w:rsid w:val="00591D1E"/>
    <w:rsid w:val="005D00F5"/>
    <w:rsid w:val="005D030D"/>
    <w:rsid w:val="005E2EDE"/>
    <w:rsid w:val="00603AF2"/>
    <w:rsid w:val="006610E7"/>
    <w:rsid w:val="006734FC"/>
    <w:rsid w:val="00693B83"/>
    <w:rsid w:val="006A1E4D"/>
    <w:rsid w:val="006C0217"/>
    <w:rsid w:val="006D0ADF"/>
    <w:rsid w:val="006D676A"/>
    <w:rsid w:val="0071533E"/>
    <w:rsid w:val="0074131F"/>
    <w:rsid w:val="00745140"/>
    <w:rsid w:val="0078269C"/>
    <w:rsid w:val="007A078D"/>
    <w:rsid w:val="007A6928"/>
    <w:rsid w:val="007B392B"/>
    <w:rsid w:val="007E7292"/>
    <w:rsid w:val="00802813"/>
    <w:rsid w:val="00803811"/>
    <w:rsid w:val="00816521"/>
    <w:rsid w:val="00816C2B"/>
    <w:rsid w:val="008337BB"/>
    <w:rsid w:val="00864041"/>
    <w:rsid w:val="008B5441"/>
    <w:rsid w:val="008D3B78"/>
    <w:rsid w:val="008D626D"/>
    <w:rsid w:val="009039F9"/>
    <w:rsid w:val="00922FBD"/>
    <w:rsid w:val="00940E65"/>
    <w:rsid w:val="009700A6"/>
    <w:rsid w:val="009B16D1"/>
    <w:rsid w:val="009B38F5"/>
    <w:rsid w:val="009C486D"/>
    <w:rsid w:val="009D2C62"/>
    <w:rsid w:val="009E6C90"/>
    <w:rsid w:val="00A06EA7"/>
    <w:rsid w:val="00A422D2"/>
    <w:rsid w:val="00A46013"/>
    <w:rsid w:val="00A54B1C"/>
    <w:rsid w:val="00A63A25"/>
    <w:rsid w:val="00A80A4F"/>
    <w:rsid w:val="00AB0791"/>
    <w:rsid w:val="00AB4900"/>
    <w:rsid w:val="00AC5B21"/>
    <w:rsid w:val="00AC6373"/>
    <w:rsid w:val="00AE2160"/>
    <w:rsid w:val="00AE2693"/>
    <w:rsid w:val="00AF3078"/>
    <w:rsid w:val="00B0435E"/>
    <w:rsid w:val="00B50ED9"/>
    <w:rsid w:val="00BA7C30"/>
    <w:rsid w:val="00BC63BE"/>
    <w:rsid w:val="00C230FC"/>
    <w:rsid w:val="00C573C0"/>
    <w:rsid w:val="00C755FB"/>
    <w:rsid w:val="00C87FFB"/>
    <w:rsid w:val="00C9125A"/>
    <w:rsid w:val="00C9496E"/>
    <w:rsid w:val="00CA29A0"/>
    <w:rsid w:val="00CB133A"/>
    <w:rsid w:val="00CC0E55"/>
    <w:rsid w:val="00CD410C"/>
    <w:rsid w:val="00D15E97"/>
    <w:rsid w:val="00D42BAB"/>
    <w:rsid w:val="00D50544"/>
    <w:rsid w:val="00D609B1"/>
    <w:rsid w:val="00D90161"/>
    <w:rsid w:val="00D950BD"/>
    <w:rsid w:val="00DB5DBF"/>
    <w:rsid w:val="00DC0ECD"/>
    <w:rsid w:val="00DC7D3B"/>
    <w:rsid w:val="00E130BF"/>
    <w:rsid w:val="00E14DFF"/>
    <w:rsid w:val="00E20012"/>
    <w:rsid w:val="00E824DA"/>
    <w:rsid w:val="00EA2F16"/>
    <w:rsid w:val="00EA6587"/>
    <w:rsid w:val="00F22288"/>
    <w:rsid w:val="00F54072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C230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paragraph" w:customStyle="1" w:styleId="Felirat">
    <w:name w:val="Felirat"/>
    <w:basedOn w:val="Norml"/>
    <w:rsid w:val="00603AF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auto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C230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paragraph" w:customStyle="1" w:styleId="Felirat">
    <w:name w:val="Felirat"/>
    <w:basedOn w:val="Norml"/>
    <w:rsid w:val="00603AF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auto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Krajnyák Gyula</cp:lastModifiedBy>
  <cp:revision>12</cp:revision>
  <cp:lastPrinted>2015-12-15T19:59:00Z</cp:lastPrinted>
  <dcterms:created xsi:type="dcterms:W3CDTF">2015-11-15T20:46:00Z</dcterms:created>
  <dcterms:modified xsi:type="dcterms:W3CDTF">2015-12-15T20:00:00Z</dcterms:modified>
</cp:coreProperties>
</file>